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C2" w:rsidRPr="0046394F" w:rsidRDefault="004F1CC2" w:rsidP="00F366BB">
      <w:pPr>
        <w:spacing w:before="12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7030A0"/>
          <w:kern w:val="36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aps/>
          <w:color w:val="DF61AD"/>
          <w:kern w:val="36"/>
          <w:sz w:val="28"/>
          <w:szCs w:val="28"/>
        </w:rPr>
        <w:t xml:space="preserve">                                </w:t>
      </w:r>
      <w:r w:rsidR="00F366BB" w:rsidRPr="0046394F">
        <w:rPr>
          <w:rFonts w:ascii="Times New Roman" w:eastAsia="Times New Roman" w:hAnsi="Times New Roman" w:cs="Times New Roman"/>
          <w:caps/>
          <w:color w:val="7030A0"/>
          <w:kern w:val="36"/>
          <w:sz w:val="28"/>
          <w:szCs w:val="28"/>
        </w:rPr>
        <w:t>САМООБСЛЕДОВАНИЕ</w:t>
      </w:r>
      <w:r w:rsidRPr="0046394F">
        <w:rPr>
          <w:rFonts w:ascii="Times New Roman" w:eastAsia="Times New Roman" w:hAnsi="Times New Roman" w:cs="Times New Roman"/>
          <w:caps/>
          <w:color w:val="7030A0"/>
          <w:kern w:val="36"/>
          <w:sz w:val="28"/>
          <w:szCs w:val="28"/>
        </w:rPr>
        <w:t xml:space="preserve"> </w:t>
      </w:r>
    </w:p>
    <w:p w:rsidR="004F1CC2" w:rsidRPr="0046394F" w:rsidRDefault="004F1CC2" w:rsidP="00F366BB">
      <w:pPr>
        <w:spacing w:before="12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7030A0"/>
          <w:kern w:val="36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aps/>
          <w:color w:val="7030A0"/>
          <w:kern w:val="36"/>
          <w:sz w:val="28"/>
          <w:szCs w:val="28"/>
        </w:rPr>
        <w:t xml:space="preserve">                мкдоу «дЕТСКИЙ САД </w:t>
      </w:r>
      <w:r w:rsidR="009F3C4D" w:rsidRPr="0046394F">
        <w:rPr>
          <w:rFonts w:ascii="Times New Roman" w:eastAsia="Times New Roman" w:hAnsi="Times New Roman" w:cs="Times New Roman"/>
          <w:caps/>
          <w:color w:val="7030A0"/>
          <w:kern w:val="36"/>
          <w:sz w:val="28"/>
          <w:szCs w:val="28"/>
        </w:rPr>
        <w:t>№2 с. Алходжакент</w:t>
      </w:r>
      <w:r w:rsidRPr="0046394F">
        <w:rPr>
          <w:rFonts w:ascii="Times New Roman" w:eastAsia="Times New Roman" w:hAnsi="Times New Roman" w:cs="Times New Roman"/>
          <w:caps/>
          <w:color w:val="7030A0"/>
          <w:kern w:val="36"/>
          <w:sz w:val="28"/>
          <w:szCs w:val="28"/>
        </w:rPr>
        <w:t>»</w:t>
      </w:r>
    </w:p>
    <w:p w:rsidR="00F366BB" w:rsidRPr="0046394F" w:rsidRDefault="004F1CC2" w:rsidP="00F366BB">
      <w:pPr>
        <w:spacing w:before="12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7030A0"/>
          <w:kern w:val="36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aps/>
          <w:color w:val="7030A0"/>
          <w:kern w:val="36"/>
          <w:sz w:val="28"/>
          <w:szCs w:val="28"/>
        </w:rPr>
        <w:t xml:space="preserve">                              </w:t>
      </w:r>
      <w:r w:rsidR="00F366BB" w:rsidRPr="0046394F">
        <w:rPr>
          <w:rFonts w:ascii="Times New Roman" w:eastAsia="Times New Roman" w:hAnsi="Times New Roman" w:cs="Times New Roman"/>
          <w:caps/>
          <w:color w:val="7030A0"/>
          <w:kern w:val="36"/>
          <w:sz w:val="28"/>
          <w:szCs w:val="28"/>
        </w:rPr>
        <w:t>20</w:t>
      </w:r>
      <w:r w:rsidR="00E1314B" w:rsidRPr="0046394F">
        <w:rPr>
          <w:rFonts w:ascii="Times New Roman" w:eastAsia="Times New Roman" w:hAnsi="Times New Roman" w:cs="Times New Roman"/>
          <w:caps/>
          <w:color w:val="7030A0"/>
          <w:kern w:val="36"/>
          <w:sz w:val="28"/>
          <w:szCs w:val="28"/>
        </w:rPr>
        <w:t>17</w:t>
      </w:r>
      <w:r w:rsidR="00F366BB" w:rsidRPr="0046394F">
        <w:rPr>
          <w:rFonts w:ascii="Times New Roman" w:eastAsia="Times New Roman" w:hAnsi="Times New Roman" w:cs="Times New Roman"/>
          <w:caps/>
          <w:color w:val="7030A0"/>
          <w:kern w:val="36"/>
          <w:sz w:val="28"/>
          <w:szCs w:val="28"/>
        </w:rPr>
        <w:t>-201</w:t>
      </w:r>
      <w:r w:rsidR="00E1314B" w:rsidRPr="0046394F">
        <w:rPr>
          <w:rFonts w:ascii="Times New Roman" w:eastAsia="Times New Roman" w:hAnsi="Times New Roman" w:cs="Times New Roman"/>
          <w:caps/>
          <w:color w:val="7030A0"/>
          <w:kern w:val="36"/>
          <w:sz w:val="28"/>
          <w:szCs w:val="28"/>
        </w:rPr>
        <w:t>8</w:t>
      </w:r>
      <w:r w:rsidR="00F366BB" w:rsidRPr="0046394F">
        <w:rPr>
          <w:rFonts w:ascii="Times New Roman" w:eastAsia="Times New Roman" w:hAnsi="Times New Roman" w:cs="Times New Roman"/>
          <w:caps/>
          <w:color w:val="7030A0"/>
          <w:kern w:val="36"/>
          <w:sz w:val="28"/>
          <w:szCs w:val="28"/>
        </w:rPr>
        <w:t xml:space="preserve"> УЧЕБНЫЙ ГОД</w:t>
      </w:r>
    </w:p>
    <w:p w:rsidR="00F366BB" w:rsidRPr="0046394F" w:rsidRDefault="0046394F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Муниципальное казенное</w:t>
      </w:r>
      <w:r w:rsidR="00F366BB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дошкольное образовательное учреждение «Детский сад </w:t>
      </w:r>
      <w:r w:rsidR="009F3C4D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№2 с. </w:t>
      </w:r>
      <w:bookmarkStart w:id="0" w:name="_GoBack"/>
      <w:bookmarkEnd w:id="0"/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Алходжакент» открыт</w:t>
      </w:r>
      <w:r w:rsidR="00E1314B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9F3C4D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1993</w:t>
      </w:r>
      <w:r w:rsidR="00157125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году</w:t>
      </w:r>
      <w:r w:rsidR="00F366BB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 Место нахождения учреждения:</w:t>
      </w:r>
    </w:p>
    <w:p w:rsidR="00157125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</w:rPr>
        <w:t>Юридический адрес: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="00157125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368 55</w:t>
      </w:r>
      <w:r w:rsidR="009F3C4D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5</w:t>
      </w:r>
      <w:r w:rsidR="00157125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Р.Д. </w:t>
      </w:r>
      <w:proofErr w:type="spellStart"/>
      <w:r w:rsidR="00157125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Каякентский</w:t>
      </w:r>
      <w:proofErr w:type="spellEnd"/>
      <w:r w:rsidR="00157125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район </w:t>
      </w:r>
    </w:p>
    <w:p w:rsidR="009F3C4D" w:rsidRPr="0046394F" w:rsidRDefault="00157125" w:rsidP="001571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с.</w:t>
      </w:r>
      <w:r w:rsidR="009F3C4D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Алходжакент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ул.</w:t>
      </w:r>
      <w:r w:rsidR="009F3C4D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Алибекова</w:t>
      </w:r>
      <w:proofErr w:type="spellEnd"/>
      <w:r w:rsidR="009F3C4D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1</w:t>
      </w:r>
      <w:r w:rsidR="00F366BB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157125" w:rsidRPr="0046394F" w:rsidRDefault="009F3C4D" w:rsidP="001571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F366BB" w:rsidRPr="0046394F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</w:rPr>
        <w:t xml:space="preserve">Фактический </w:t>
      </w:r>
      <w:r w:rsidR="0046394F" w:rsidRPr="0046394F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</w:rPr>
        <w:t>адрес:</w:t>
      </w:r>
      <w:r w:rsidR="0046394F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368</w:t>
      </w:r>
      <w:r w:rsidR="00157125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55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5</w:t>
      </w:r>
      <w:r w:rsidR="00157125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Р.Д. </w:t>
      </w:r>
      <w:proofErr w:type="spellStart"/>
      <w:r w:rsidR="00157125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Каякентский</w:t>
      </w:r>
      <w:proofErr w:type="spellEnd"/>
      <w:r w:rsidR="00157125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район </w:t>
      </w:r>
    </w:p>
    <w:p w:rsidR="00157125" w:rsidRPr="0046394F" w:rsidRDefault="009F3C4D" w:rsidP="001571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с.Алходжакент </w:t>
      </w:r>
      <w:proofErr w:type="spellStart"/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ул.Алибекова</w:t>
      </w:r>
      <w:proofErr w:type="spellEnd"/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1.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F366BB" w:rsidRPr="0046394F" w:rsidRDefault="00157125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   МК</w:t>
      </w:r>
      <w:r w:rsidR="00F366BB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ДОУ </w:t>
      </w:r>
      <w:r w:rsidR="009F3C4D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размещен в 1</w:t>
      </w:r>
      <w:r w:rsidR="00F366BB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-хэт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ажном здании, построенном в 197</w:t>
      </w:r>
      <w:r w:rsidR="009F3C4D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6</w:t>
      </w:r>
      <w:r w:rsidR="00E1314B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году. Общая площадь здания </w:t>
      </w:r>
      <w:r w:rsidR="009F3C4D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178,82</w:t>
      </w:r>
      <w:r w:rsidR="00E1314B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кв.</w:t>
      </w:r>
      <w:r w:rsidR="009F3C4D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м. В здании расположен</w:t>
      </w:r>
      <w:r w:rsidR="00E1314B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о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9F3C4D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2</w:t>
      </w:r>
      <w:r w:rsidR="00F366BB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46394F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группы.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 </w:t>
      </w:r>
      <w:r w:rsidR="001131C7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  Режим работы </w:t>
      </w:r>
      <w:r w:rsidR="0046394F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учреждения с</w:t>
      </w:r>
      <w:r w:rsidR="001131C7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10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</w:t>
      </w:r>
      <w:r w:rsidR="001131C7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часовым пребыванием детей (с 7.30 до 17.30) при 6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-ти дневной рабочей неделе.</w:t>
      </w:r>
    </w:p>
    <w:p w:rsidR="00F366BB" w:rsidRPr="0046394F" w:rsidRDefault="00F366BB" w:rsidP="009F3C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   </w:t>
      </w: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 </w:t>
      </w:r>
    </w:p>
    <w:p w:rsidR="00F366BB" w:rsidRPr="0046394F" w:rsidRDefault="001131C7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Плановая наполняемость – </w:t>
      </w:r>
      <w:r w:rsidR="009F3C4D"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35 </w:t>
      </w:r>
      <w:r w:rsidR="00F366BB"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детей</w:t>
      </w:r>
    </w:p>
    <w:p w:rsidR="00F366BB" w:rsidRPr="0046394F" w:rsidRDefault="001131C7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Фактическая наполняемость –</w:t>
      </w:r>
      <w:r w:rsidR="0046394F"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43 детей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 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 Структура управления М</w:t>
      </w:r>
      <w:r w:rsidR="00E1314B"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К</w:t>
      </w: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ДОУ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F366BB" w:rsidRPr="0046394F" w:rsidRDefault="00F366BB" w:rsidP="00F366B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Администрация М</w:t>
      </w:r>
      <w:r w:rsidR="00E1314B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К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ДОУ:</w:t>
      </w:r>
    </w:p>
    <w:tbl>
      <w:tblPr>
        <w:tblW w:w="97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3653"/>
        <w:gridCol w:w="5378"/>
      </w:tblGrid>
      <w:tr w:rsidR="00F366BB" w:rsidRPr="0046394F" w:rsidTr="00E1314B">
        <w:trPr>
          <w:trHeight w:val="313"/>
        </w:trPr>
        <w:tc>
          <w:tcPr>
            <w:tcW w:w="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6BB" w:rsidRPr="0046394F" w:rsidRDefault="00F366BB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6BB" w:rsidRPr="0046394F" w:rsidRDefault="00F366BB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6BB" w:rsidRPr="0046394F" w:rsidRDefault="00F366BB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</w:tr>
      <w:tr w:rsidR="00F366BB" w:rsidRPr="0046394F" w:rsidTr="00E1314B">
        <w:trPr>
          <w:trHeight w:val="313"/>
        </w:trPr>
        <w:tc>
          <w:tcPr>
            <w:tcW w:w="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6BB" w:rsidRPr="0046394F" w:rsidRDefault="00F366BB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6BB" w:rsidRPr="0046394F" w:rsidRDefault="00F366BB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6BB" w:rsidRPr="0046394F" w:rsidRDefault="0046394F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Савпаният</w:t>
            </w:r>
            <w:proofErr w:type="spellEnd"/>
            <w:r w:rsidR="00C801C2"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1C2"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</w:tr>
      <w:tr w:rsidR="00F366BB" w:rsidRPr="0046394F" w:rsidTr="00E1314B">
        <w:trPr>
          <w:trHeight w:val="939"/>
        </w:trPr>
        <w:tc>
          <w:tcPr>
            <w:tcW w:w="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6BB" w:rsidRPr="0046394F" w:rsidRDefault="00F366BB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6BB" w:rsidRPr="0046394F" w:rsidRDefault="00F366BB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66BB" w:rsidRPr="0046394F" w:rsidRDefault="00C801C2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Заведующая хозяйством</w:t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6BB" w:rsidRPr="0046394F" w:rsidRDefault="00C801C2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Магият</w:t>
            </w:r>
            <w:proofErr w:type="spellEnd"/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Гасайнаевна</w:t>
            </w:r>
            <w:proofErr w:type="spellEnd"/>
          </w:p>
        </w:tc>
      </w:tr>
    </w:tbl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F366BB" w:rsidRPr="0046394F" w:rsidRDefault="00F366BB" w:rsidP="00F366B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Педагогический состав </w:t>
      </w:r>
      <w:r w:rsidR="0046394F"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МКДОУ «</w:t>
      </w:r>
      <w:r w:rsidR="00C801C2"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Детский сад №2 с. </w:t>
      </w:r>
      <w:proofErr w:type="spellStart"/>
      <w:r w:rsidR="00C801C2"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Алходжакент</w:t>
      </w:r>
      <w:proofErr w:type="spellEnd"/>
      <w:r w:rsidR="00C801C2"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»</w:t>
      </w: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 состоит </w:t>
      </w:r>
    </w:p>
    <w:tbl>
      <w:tblPr>
        <w:tblW w:w="9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2"/>
        <w:gridCol w:w="3867"/>
      </w:tblGrid>
      <w:tr w:rsidR="00F366BB" w:rsidRPr="0046394F" w:rsidTr="00C801C2">
        <w:tc>
          <w:tcPr>
            <w:tcW w:w="5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6BB" w:rsidRPr="0046394F" w:rsidRDefault="00F366BB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3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6BB" w:rsidRPr="0046394F" w:rsidRDefault="00F366BB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</w:tr>
      <w:tr w:rsidR="00C801C2" w:rsidRPr="0046394F" w:rsidTr="00C801C2">
        <w:tc>
          <w:tcPr>
            <w:tcW w:w="5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01C2" w:rsidRPr="0046394F" w:rsidRDefault="00C801C2" w:rsidP="003963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01C2" w:rsidRPr="0046394F" w:rsidRDefault="00C801C2" w:rsidP="003963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01C2" w:rsidRPr="0046394F" w:rsidTr="00C801C2">
        <w:tc>
          <w:tcPr>
            <w:tcW w:w="5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01C2" w:rsidRPr="0046394F" w:rsidRDefault="00C801C2" w:rsidP="003963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01C2" w:rsidRPr="0046394F" w:rsidRDefault="00C801C2" w:rsidP="003963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1C2" w:rsidRPr="0046394F" w:rsidTr="00C801C2">
        <w:tc>
          <w:tcPr>
            <w:tcW w:w="5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01C2" w:rsidRPr="0046394F" w:rsidRDefault="00C801C2" w:rsidP="003963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по физкультуре</w:t>
            </w:r>
          </w:p>
        </w:tc>
        <w:tc>
          <w:tcPr>
            <w:tcW w:w="3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01C2" w:rsidRPr="0046394F" w:rsidRDefault="00C801C2" w:rsidP="003963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1C2" w:rsidRPr="0046394F" w:rsidTr="00C801C2">
        <w:tc>
          <w:tcPr>
            <w:tcW w:w="5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01C2" w:rsidRPr="0046394F" w:rsidRDefault="00C801C2" w:rsidP="003963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01C2" w:rsidRPr="0046394F" w:rsidRDefault="00C801C2" w:rsidP="003963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1C2" w:rsidRPr="0046394F" w:rsidTr="00C801C2">
        <w:tc>
          <w:tcPr>
            <w:tcW w:w="5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01C2" w:rsidRPr="0046394F" w:rsidRDefault="00C801C2" w:rsidP="003963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3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01C2" w:rsidRPr="0046394F" w:rsidRDefault="0046394F" w:rsidP="003963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1314B" w:rsidRPr="0046394F" w:rsidRDefault="00E1314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Из них:</w:t>
      </w:r>
    </w:p>
    <w:p w:rsidR="00F366BB" w:rsidRPr="0046394F" w:rsidRDefault="00C801C2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Без категории – 4</w:t>
      </w:r>
      <w:r w:rsidR="00F7748D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человек </w:t>
      </w:r>
    </w:p>
    <w:p w:rsidR="00F366BB" w:rsidRPr="0046394F" w:rsidRDefault="00F7748D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Первая категория – </w:t>
      </w:r>
      <w:r w:rsidR="00C801C2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2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человек </w:t>
      </w:r>
    </w:p>
    <w:p w:rsidR="00F366BB" w:rsidRPr="0046394F" w:rsidRDefault="00F7748D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Высшая категория – </w:t>
      </w:r>
      <w:r w:rsidR="00E1314B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0 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человек </w:t>
      </w:r>
      <w:r w:rsidR="00F366BB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Членами Педагогического совета являются все педагогические работники М</w:t>
      </w:r>
      <w:r w:rsidR="00F7748D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К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ДОУ, а также иные работники учреждения, чья деятельность связана с содержанием и организацией образовательного процесса. Председателем Педагогическо</w:t>
      </w:r>
      <w:r w:rsidR="00F7748D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го совета является заведующий МК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ДОУ.</w:t>
      </w:r>
    </w:p>
    <w:p w:rsidR="00F7748D" w:rsidRPr="0046394F" w:rsidRDefault="00F366BB" w:rsidP="00F774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 </w:t>
      </w:r>
    </w:p>
    <w:p w:rsidR="00F366BB" w:rsidRPr="0046394F" w:rsidRDefault="00F366BB" w:rsidP="00F774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 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Условия осуществления воспитательно-образовательного процесса</w:t>
      </w:r>
    </w:p>
    <w:p w:rsidR="00F366BB" w:rsidRPr="0046394F" w:rsidRDefault="00F366BB" w:rsidP="00F366B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Кадровое обеспечение: в учреждении раб</w:t>
      </w:r>
      <w:r w:rsidR="00F7748D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отает </w:t>
      </w:r>
      <w:r w:rsidR="00C801C2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6</w:t>
      </w:r>
      <w:r w:rsidR="00F7748D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педагогов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, из них:</w:t>
      </w:r>
    </w:p>
    <w:tbl>
      <w:tblPr>
        <w:tblW w:w="10291" w:type="dxa"/>
        <w:tblInd w:w="-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977"/>
        <w:gridCol w:w="2778"/>
      </w:tblGrid>
      <w:tr w:rsidR="00F366BB" w:rsidRPr="0046394F" w:rsidTr="0046394F">
        <w:trPr>
          <w:trHeight w:val="747"/>
        </w:trPr>
        <w:tc>
          <w:tcPr>
            <w:tcW w:w="1029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6BB" w:rsidRPr="0046394F" w:rsidRDefault="00F366BB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Качественный и   количественный состав педагогических работников</w:t>
            </w:r>
          </w:p>
        </w:tc>
      </w:tr>
      <w:tr w:rsidR="00F366BB" w:rsidRPr="0046394F" w:rsidTr="0046394F">
        <w:tc>
          <w:tcPr>
            <w:tcW w:w="1029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6BB" w:rsidRPr="0046394F" w:rsidRDefault="00F366BB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Возрастной   состав</w:t>
            </w:r>
          </w:p>
        </w:tc>
      </w:tr>
      <w:tr w:rsidR="00005F1C" w:rsidRPr="0046394F" w:rsidTr="0046394F">
        <w:trPr>
          <w:gridAfter w:val="1"/>
          <w:wAfter w:w="2778" w:type="dxa"/>
        </w:trPr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5F1C" w:rsidRPr="0046394F" w:rsidRDefault="00005F1C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возраст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5F1C" w:rsidRPr="0046394F" w:rsidRDefault="00005F1C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</w:tr>
      <w:tr w:rsidR="00005F1C" w:rsidRPr="0046394F" w:rsidTr="0046394F">
        <w:trPr>
          <w:gridAfter w:val="1"/>
          <w:wAfter w:w="2778" w:type="dxa"/>
        </w:trPr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5F1C" w:rsidRPr="0046394F" w:rsidRDefault="00005F1C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20 - 30 лет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5F1C" w:rsidRPr="0046394F" w:rsidRDefault="00E43714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F1C" w:rsidRPr="0046394F" w:rsidTr="0046394F">
        <w:trPr>
          <w:gridAfter w:val="1"/>
          <w:wAfter w:w="2778" w:type="dxa"/>
        </w:trPr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5F1C" w:rsidRPr="0046394F" w:rsidRDefault="00005F1C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30 - 40   лет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5F1C" w:rsidRPr="0046394F" w:rsidRDefault="00E43714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5F1C" w:rsidRPr="0046394F" w:rsidTr="0046394F">
        <w:trPr>
          <w:gridAfter w:val="1"/>
          <w:wAfter w:w="2778" w:type="dxa"/>
        </w:trPr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5F1C" w:rsidRPr="0046394F" w:rsidRDefault="00005F1C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40 - 50   лет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5F1C" w:rsidRPr="0046394F" w:rsidRDefault="00E43714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F1C" w:rsidRPr="0046394F" w:rsidTr="0046394F">
        <w:trPr>
          <w:gridAfter w:val="1"/>
          <w:wAfter w:w="2778" w:type="dxa"/>
        </w:trPr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5F1C" w:rsidRPr="0046394F" w:rsidRDefault="00005F1C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5F1C" w:rsidRPr="0046394F" w:rsidRDefault="00005F1C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F1C" w:rsidRPr="0046394F" w:rsidTr="0046394F">
        <w:trPr>
          <w:gridAfter w:val="1"/>
          <w:wAfter w:w="2778" w:type="dxa"/>
        </w:trPr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5F1C" w:rsidRPr="0046394F" w:rsidRDefault="00005F1C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50   лет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5F1C" w:rsidRPr="0046394F" w:rsidRDefault="00E43714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66BB" w:rsidRPr="0046394F" w:rsidTr="0046394F">
        <w:tc>
          <w:tcPr>
            <w:tcW w:w="1029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6BB" w:rsidRPr="0046394F" w:rsidRDefault="00F366BB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   образованию</w:t>
            </w:r>
          </w:p>
        </w:tc>
      </w:tr>
      <w:tr w:rsidR="00005F1C" w:rsidRPr="0046394F" w:rsidTr="0046394F">
        <w:trPr>
          <w:gridAfter w:val="1"/>
          <w:wAfter w:w="2778" w:type="dxa"/>
        </w:trPr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5F1C" w:rsidRPr="0046394F" w:rsidRDefault="00005F1C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</w:t>
            </w:r>
            <w:proofErr w:type="gramStart"/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педагог-е</w:t>
            </w:r>
            <w:proofErr w:type="gramEnd"/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5F1C" w:rsidRPr="0046394F" w:rsidRDefault="00E43714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5F1C" w:rsidRPr="0046394F" w:rsidTr="0046394F">
        <w:trPr>
          <w:gridAfter w:val="1"/>
          <w:wAfter w:w="2778" w:type="dxa"/>
          <w:trHeight w:val="515"/>
        </w:trPr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5F1C" w:rsidRPr="0046394F" w:rsidRDefault="00005F1C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н/высшее </w:t>
            </w:r>
            <w:proofErr w:type="gramStart"/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педагог-е</w:t>
            </w:r>
            <w:proofErr w:type="gramEnd"/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5F1C" w:rsidRPr="0046394F" w:rsidRDefault="00005F1C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5F1C" w:rsidRPr="0046394F" w:rsidTr="0046394F">
        <w:trPr>
          <w:gridAfter w:val="1"/>
          <w:wAfter w:w="2778" w:type="dxa"/>
        </w:trPr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5F1C" w:rsidRPr="0046394F" w:rsidRDefault="00005F1C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специальное</w:t>
            </w:r>
          </w:p>
          <w:p w:rsidR="00005F1C" w:rsidRPr="0046394F" w:rsidRDefault="00005F1C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(педагогическое)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5F1C" w:rsidRPr="0046394F" w:rsidRDefault="00E43714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F1C" w:rsidRPr="0046394F" w:rsidTr="0046394F">
        <w:trPr>
          <w:gridAfter w:val="1"/>
          <w:wAfter w:w="2778" w:type="dxa"/>
        </w:trPr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5F1C" w:rsidRPr="0046394F" w:rsidRDefault="00005F1C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5F1C" w:rsidRPr="0046394F" w:rsidRDefault="00005F1C" w:rsidP="00F36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021" w:tblpY="-3890"/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6245"/>
      </w:tblGrid>
      <w:tr w:rsidR="00F7748D" w:rsidRPr="0046394F" w:rsidTr="00E43714">
        <w:trPr>
          <w:trHeight w:val="170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6BB" w:rsidRPr="0046394F" w:rsidRDefault="00F7748D" w:rsidP="00F774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Предметно-развивающая среда М</w:t>
            </w:r>
            <w:r w:rsidR="00005F1C" w:rsidRPr="00463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463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6BB" w:rsidRPr="0046394F" w:rsidRDefault="00F7748D" w:rsidP="00F774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Использование предметно-развивающей среды М</w:t>
            </w:r>
            <w:r w:rsidR="00005F1C" w:rsidRPr="00463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463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ДОУ</w:t>
            </w:r>
          </w:p>
        </w:tc>
      </w:tr>
      <w:tr w:rsidR="00F7748D" w:rsidRPr="0046394F" w:rsidTr="00F7748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6BB" w:rsidRPr="0046394F" w:rsidRDefault="00F7748D" w:rsidP="00F774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помещения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748D" w:rsidRPr="0046394F" w:rsidRDefault="00F7748D" w:rsidP="00F774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 непосредственно образовательная деятельность</w:t>
            </w:r>
          </w:p>
          <w:p w:rsidR="00F7748D" w:rsidRPr="0046394F" w:rsidRDefault="00F7748D" w:rsidP="00F774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 игровая и творческая деятельность детей</w:t>
            </w:r>
          </w:p>
          <w:p w:rsidR="00F7748D" w:rsidRPr="0046394F" w:rsidRDefault="00F7748D" w:rsidP="00F774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 оздоровительные мероприятия с группой детей</w:t>
            </w:r>
          </w:p>
          <w:p w:rsidR="00F366BB" w:rsidRPr="0046394F" w:rsidRDefault="00F7748D" w:rsidP="00F774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 групповые родительские собрания</w:t>
            </w:r>
          </w:p>
        </w:tc>
      </w:tr>
      <w:tr w:rsidR="00F7748D" w:rsidRPr="0046394F" w:rsidTr="00F7748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6BB" w:rsidRPr="0046394F" w:rsidRDefault="00F7748D" w:rsidP="00F774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6BB" w:rsidRPr="0046394F" w:rsidRDefault="00E43714" w:rsidP="00F774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748D" w:rsidRPr="0046394F" w:rsidTr="00F7748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6BB" w:rsidRPr="0046394F" w:rsidRDefault="00F7748D" w:rsidP="00F774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748D" w:rsidRPr="0046394F" w:rsidRDefault="00F7748D" w:rsidP="00F774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 Антропометрические обследования детей</w:t>
            </w:r>
          </w:p>
          <w:p w:rsidR="00F7748D" w:rsidRPr="0046394F" w:rsidRDefault="00F7748D" w:rsidP="00F774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 Прививочный кабинет</w:t>
            </w:r>
          </w:p>
          <w:p w:rsidR="00F7748D" w:rsidRPr="0046394F" w:rsidRDefault="00F7748D" w:rsidP="00F774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 Медицинские осмотры детей</w:t>
            </w:r>
          </w:p>
          <w:p w:rsidR="00F366BB" w:rsidRPr="0046394F" w:rsidRDefault="00F7748D" w:rsidP="00F774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94F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 Изолятор</w:t>
            </w:r>
          </w:p>
        </w:tc>
      </w:tr>
    </w:tbl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005F1C" w:rsidRPr="0046394F" w:rsidRDefault="00005F1C" w:rsidP="00F366B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F366BB" w:rsidRPr="0046394F" w:rsidRDefault="00F366BB" w:rsidP="00F366B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Состояние предметно-развивающей среды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   Для обеспечения безопасности детей здание учреждения оборудовано пожарной сигнализацией, вид</w:t>
      </w:r>
      <w:r w:rsidR="00F43A3A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еонаблюдением</w:t>
      </w:r>
      <w:r w:rsidR="0046394F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,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что позволяет своевременно и оперативно вызвать наряд охраны в случае чрезвычайной ситуации.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Обеспечение условий безопасности в учреждении выполняется локальными нормативно-правовыми документами: приказами, инструкциями, положениями.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ситуациях.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В каждом групповом, служебном, вспомогательном помещении, кабинетах, залах имеются планы эвакуации, назначены ответственные лица за безопасность.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Территория по всему периметру ограждена </w:t>
      </w:r>
      <w:r w:rsidR="0046394F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металлическим сетчатым</w:t>
      </w:r>
      <w:r w:rsidR="00F43A3A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забором.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В зимнее время с крыши здания прогулочных веранд, козырьков подъездов убирается снег, сосульки.</w:t>
      </w:r>
    </w:p>
    <w:p w:rsidR="00F366BB" w:rsidRPr="0046394F" w:rsidRDefault="00F43A3A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МК</w:t>
      </w:r>
      <w:r w:rsidR="00F366BB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ДОУ создаёт условия, обеспечивающие безопасную жизнедеятельность, как воспитанников, так и всех сотрудников учреждения.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 </w:t>
      </w:r>
    </w:p>
    <w:p w:rsidR="00F366BB" w:rsidRPr="0046394F" w:rsidRDefault="00F43A3A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  Перед МК</w:t>
      </w:r>
      <w:r w:rsidR="00F366BB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ДОУ были поставлены следующие задачи: охрана и укрепление физического и психического здоровья детей, их эмоционального благополучия, сохранение и поддержка индивидуальности ребенка, развитие системы непрерывного дошкольного и начального школьного образования, </w:t>
      </w:r>
      <w:r w:rsidR="00F366BB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формирование общей культуры личности,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ответственности.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 В своей </w:t>
      </w:r>
      <w:r w:rsidR="000B75BB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деятельности педагогический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коллектив ДОУ руководствуется ФГОС общеобразовательной программы дошкольного образования и нормативной базой федерального, регионального муниципального уровней.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На о</w:t>
      </w:r>
      <w:r w:rsidR="00F43A3A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сновании данных документов </w:t>
      </w:r>
      <w:r w:rsidR="000B75BB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в МКДОУ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был проведён ряд мероприятий по осуществлению перехода на современный уровень образования:</w:t>
      </w:r>
    </w:p>
    <w:p w:rsidR="00F366BB" w:rsidRPr="0046394F" w:rsidRDefault="00F366BB" w:rsidP="00F366BB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анализируются современные программы и технологий образовательного процесса и предметно-развивающей среды;</w:t>
      </w:r>
    </w:p>
    <w:p w:rsidR="00F366BB" w:rsidRPr="0046394F" w:rsidRDefault="00F366BB" w:rsidP="00F366BB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проводятся мероприятия по реализации </w:t>
      </w:r>
      <w:r w:rsidR="000B75BB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ФГОС, обогащается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предметно - пространственная развивающая среда ДОУ;</w:t>
      </w:r>
    </w:p>
    <w:p w:rsidR="00F366BB" w:rsidRPr="0046394F" w:rsidRDefault="00F366BB" w:rsidP="00F366BB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проведена подготовка к проектированию и разработке основной образовательной программы (ООП), программы развитие, в соответствии с ФГОС дошкольного образования.</w:t>
      </w:r>
    </w:p>
    <w:p w:rsidR="00F366BB" w:rsidRPr="0046394F" w:rsidRDefault="00F366BB" w:rsidP="00F366BB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организована работа </w:t>
      </w:r>
      <w:r w:rsidR="000B75BB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по совершенствованию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профессиональной подготовки и переподготовки управленческих и педагогических </w:t>
      </w:r>
      <w:r w:rsidR="0046394F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кадров в области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инновационного менеджмента, формирования профессиональной компетенций педагогов, соответствующих современному уровню качества дошкольного образования</w:t>
      </w:r>
    </w:p>
    <w:p w:rsidR="00F366BB" w:rsidRPr="0046394F" w:rsidRDefault="00F366BB" w:rsidP="00F366BB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проведены инструктивно-методические совещания по ознакомлению с нормативно- правовыми документами, регулирующими введение ФГОС дошкольного образования.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Работа в дошкольном учреждении велась по следующим приоритетным направленностям: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    - социально-педагогической направленности;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    - физкультурно-спортивной направленности;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    - художественной направленности.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Задачи коллектив выполнил.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 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Общие мероприятия: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систематизирован материал по приоритетным направленностям;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проведены заседания Совета педагогов;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проведена подготовка к проектированию и начата разработка основной образовательной программы дошкольного образования в соответствии с ФГОС дошкольного образования.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обновлена предметно-пространственная развивающая среда и организация процесса развития воспитанников в соответствии с ФГОС;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совершенствовалась консультативная служба;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работа с родителями по развитию и воспитанию детей в семье и в дошкольном учреждении;</w:t>
      </w:r>
    </w:p>
    <w:p w:rsidR="00F43A3A" w:rsidRPr="0046394F" w:rsidRDefault="00F43A3A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проведен семинар-практикум для заведующих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проведен совместно с родителями «Выходной, выходной – папа целый день со мной»;</w:t>
      </w:r>
    </w:p>
    <w:p w:rsidR="00F43A3A" w:rsidRPr="0046394F" w:rsidRDefault="00F43A3A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участн</w:t>
      </w:r>
      <w:r w:rsidR="00F43A3A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ики конкурсов «Воспитатель года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»;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провели совмест</w:t>
      </w:r>
      <w:r w:rsidR="00F43A3A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но с родителями досуг </w:t>
      </w:r>
      <w:r w:rsidR="0046394F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«День</w:t>
      </w:r>
      <w:r w:rsidR="00F43A3A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46394F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матери»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подготовили и провели общее родительское собрание;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проведен субботник;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проведены м</w:t>
      </w:r>
      <w:r w:rsidR="00F43A3A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ероприятия, посвященные дню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Победы в Великой Отечественной войне;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проведен месячник бе</w:t>
      </w:r>
      <w:r w:rsidR="004831DA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зопасности </w:t>
      </w:r>
      <w:r w:rsidR="0046394F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«посвящение</w:t>
      </w:r>
      <w:r w:rsidR="004831DA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пешеходы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»;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 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Мероприятия по приоритетным направленностям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Физкультурно-спортивная направленность: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закаливание детей с учетом состояния здоровья ребенка и времени года;</w:t>
      </w:r>
    </w:p>
    <w:p w:rsidR="00F43A3A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до</w:t>
      </w:r>
      <w:r w:rsidR="004831DA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суги: «День здоровья»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проведение корректирующей гимнастики, гимнастики после сна;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организация двигательного режима;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охрана психического здоровья: использование приемов релаксации;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профилактика заболеваемости;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организация рационального питания;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создание условий для оздоровительной работы с детьми: оздоровление воздушной среды, музыкотерапия, создание комфортного психологического климата, организация развивающей среды, развивающая среды территории детского сада;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коллективные просмотры занятий;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педсовет «Организация двигательного режима в целях реализации образовательной области «Физическое развитие»»;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 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Художественная направленность: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 - 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консультация для педагогов «Планирование воспитательно-образовательного процесса в соответствии с ФГОС»;</w:t>
      </w:r>
    </w:p>
    <w:p w:rsidR="00F43A3A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- выставка детских работ в конкурсах: «Подарок новогодней елке», 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«Мой папа сам</w:t>
      </w:r>
      <w:r w:rsidR="00F43A3A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ый лучший!», </w:t>
      </w:r>
      <w:r w:rsidR="0046394F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«Волшебница</w:t>
      </w:r>
      <w:r w:rsidR="00F43A3A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осень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», «Есть такая профессия – Родину защищать!», «Мамин день!» и многие другие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консультация для педагогов «Знакомим дошкольников с музыкальными произведениями русских композиторов», «Развитие музыкально-ритмических способностей у детей дошкольного возраста», «Развитие изобразительных способностей и творчества у детей дошкольного возраста»;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праздники: «Новогодняя сказка», «8 марта – праздник мам», «До свидания, детский сад»;</w:t>
      </w:r>
    </w:p>
    <w:p w:rsidR="00F43A3A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- досуги: «День защитника Отечества», «До свидания, елочка», 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«День смеха», «День защиты детей»;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 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Социально-педагогическая направленность: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- методические консультация «Развитие познавательных способностей посредством экспериментирования», «Методические рекомендации для воспитателей по обучению детей мерам безопасности на дороге», 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«Организация профилактической работы по дорожной безопасности», «Дидактические игры по развитию словесного творчества детей»;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- </w:t>
      </w:r>
      <w:r w:rsidR="00E70C8C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акции: «Поможем птицам</w:t>
      </w:r>
      <w:r w:rsidR="0046394F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», «</w:t>
      </w: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Безопасность – детям»;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коллективный просмотр НОД по познавательно-экспериментальной деятельности;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родительские собрания в группах;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проведение диагностики детей педагогом-психологом по готовности к обучению в школе.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 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Работа с педагогами: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проведение инструктажей по охране труда;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рейды по охране труда и технике безопасности детей и сотрудников;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самообразование педагогов: составление схем ОПОР, планов, посещение РМО, курсов повышения квалификации, обсуждение новинок методической литературы;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- наставничество – работа с воспитателями без опыта работы по темам: планирование воспитательно-образовательной работы, планирование и формы работы с родителями, организация предметно-развивающей среды, организация и проведение прогулки, организация и проведение занятий по развитию речи, познанию, по физической культуре, вопросы методики игровой деятельности;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Выводы и предложения: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Анализируя работу дошкольного учреждения можно отметить, что воспитательно-образовательный процесс осуществляется согласно целям и задачам, которые находятся во взаимосвязи с программой развития детского сада.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Все базисные компоненты развивающей предметно-пространственной среды ДОУ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детей. По данным мониторинга по готовности детей к школе, проводимого ежегодно педагогом-психологом, можно сказать, что работа всех педагогов и специалистов проводится на хорошем уровне.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     В детском саду идет тщательный поиск подходов к внедрению инновационных идей.</w:t>
      </w:r>
    </w:p>
    <w:p w:rsidR="00E51C39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 дошкольном учреждении созданы все условия для укрепления здоровья и снижения заболеваемости. Проводится работа по пропаганде здорового образа жизни, как среди детей, так и их родителей. В новом учебном году расширить работу </w:t>
      </w:r>
      <w:r w:rsidR="0046394F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по патриотическому</w:t>
      </w:r>
      <w:r w:rsidR="00F43A3A"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воспитанию детей 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    Осуществляется многоплановая работа по проведению профилактики и лечебных мероприятий, способствующих снижению заболеваемости. Функционирует комплексная система закаливания детей, проводится дыхательная гимнастика, профилактика нарушения осанки и плоскостопия, осуществляется работа с часто болеющими детьми.</w:t>
      </w:r>
    </w:p>
    <w:p w:rsidR="00E51C39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    В дошкольном учреждении проводится квалифицированная коррекция речевого развития. Развитие речи является главной задачей, 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. Работа по развитию речи в этих группах проводится во взаимодействии учителя-логопеда, воспитателей логопедических групп, музыкального руководителя, инструктора по физической культуре.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     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        Анализируя опыт работы за год, пришли к выводу, продолжить работу по приоритетным направленностям работы ДОУ и над построением вариативного развивающего образования, ориентированного на уровень развития, проявляющийся у ребенка в совместной деятельности со взрослыми и более опытными сверстниками через: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  - создание условий для овладения культурными средствами деятельности;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  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    - поддержку спонтанной игры детей, ее обогащение, обеспечение игрового времени и пространства;</w:t>
      </w:r>
    </w:p>
    <w:p w:rsidR="00F366BB" w:rsidRPr="0046394F" w:rsidRDefault="00F366BB" w:rsidP="00F3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6394F">
        <w:rPr>
          <w:rFonts w:ascii="Times New Roman" w:eastAsia="Times New Roman" w:hAnsi="Times New Roman" w:cs="Times New Roman"/>
          <w:color w:val="373737"/>
          <w:sz w:val="28"/>
          <w:szCs w:val="28"/>
        </w:rPr>
        <w:t>     - оценку индивидуального развития детей;</w:t>
      </w:r>
    </w:p>
    <w:p w:rsidR="000E4B74" w:rsidRPr="0046394F" w:rsidRDefault="0046394F">
      <w:pPr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E51C39" w:rsidRPr="0046394F" w:rsidRDefault="00E51C39"/>
    <w:sectPr w:rsidR="00E51C39" w:rsidRPr="0046394F" w:rsidSect="00E437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7C56"/>
    <w:multiLevelType w:val="multilevel"/>
    <w:tmpl w:val="DA40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509FD"/>
    <w:multiLevelType w:val="multilevel"/>
    <w:tmpl w:val="C412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BB"/>
    <w:rsid w:val="00005F1C"/>
    <w:rsid w:val="000547BA"/>
    <w:rsid w:val="000B75BB"/>
    <w:rsid w:val="001131C7"/>
    <w:rsid w:val="00157125"/>
    <w:rsid w:val="002053F6"/>
    <w:rsid w:val="0024282D"/>
    <w:rsid w:val="002862DA"/>
    <w:rsid w:val="002A3F94"/>
    <w:rsid w:val="003575CF"/>
    <w:rsid w:val="0046394F"/>
    <w:rsid w:val="004831DA"/>
    <w:rsid w:val="004F1CC2"/>
    <w:rsid w:val="00552644"/>
    <w:rsid w:val="00583DB4"/>
    <w:rsid w:val="0069519E"/>
    <w:rsid w:val="0085153B"/>
    <w:rsid w:val="009F3C4D"/>
    <w:rsid w:val="00B837CA"/>
    <w:rsid w:val="00C801C2"/>
    <w:rsid w:val="00D81AEC"/>
    <w:rsid w:val="00E1314B"/>
    <w:rsid w:val="00E43714"/>
    <w:rsid w:val="00E51C39"/>
    <w:rsid w:val="00E70C8C"/>
    <w:rsid w:val="00F366BB"/>
    <w:rsid w:val="00F43A3A"/>
    <w:rsid w:val="00F7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34BCE-780F-4A78-AA33-46FB3AC6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66BB"/>
    <w:rPr>
      <w:color w:val="0000FF"/>
      <w:u w:val="single"/>
    </w:rPr>
  </w:style>
  <w:style w:type="paragraph" w:customStyle="1" w:styleId="small">
    <w:name w:val="small"/>
    <w:basedOn w:val="a"/>
    <w:rsid w:val="00F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366BB"/>
    <w:rPr>
      <w:b/>
      <w:bCs/>
    </w:rPr>
  </w:style>
  <w:style w:type="character" w:styleId="a6">
    <w:name w:val="Emphasis"/>
    <w:basedOn w:val="a0"/>
    <w:uiPriority w:val="20"/>
    <w:qFormat/>
    <w:rsid w:val="00F366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3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68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586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901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FEFEF"/>
                        <w:left w:val="single" w:sz="36" w:space="0" w:color="EFEFEF"/>
                        <w:bottom w:val="single" w:sz="36" w:space="0" w:color="EFEFEF"/>
                        <w:right w:val="single" w:sz="36" w:space="0" w:color="EFEFEF"/>
                      </w:divBdr>
                    </w:div>
                  </w:divsChild>
                </w:div>
                <w:div w:id="107520276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5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8022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66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0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1082">
                          <w:marLeft w:val="7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99697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8EE5-5FBF-4D50-85C1-9CEA2D0F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Юзер</cp:lastModifiedBy>
  <cp:revision>3</cp:revision>
  <dcterms:created xsi:type="dcterms:W3CDTF">2018-10-08T13:03:00Z</dcterms:created>
  <dcterms:modified xsi:type="dcterms:W3CDTF">2018-10-08T13:24:00Z</dcterms:modified>
</cp:coreProperties>
</file>